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22" w:rsidRDefault="00734222" w:rsidP="00734222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江苏省中医院</w:t>
      </w:r>
      <w:bookmarkStart w:id="0" w:name="_GoBack"/>
      <w:bookmarkEnd w:id="0"/>
      <w:r>
        <w:rPr>
          <w:rFonts w:hint="eastAsia"/>
          <w:sz w:val="36"/>
          <w:szCs w:val="36"/>
        </w:rPr>
        <w:t>招标公告</w:t>
      </w:r>
    </w:p>
    <w:p w:rsidR="00734222" w:rsidRDefault="00734222" w:rsidP="00734222">
      <w:pPr>
        <w:spacing w:line="360" w:lineRule="auto"/>
        <w:ind w:firstLineChars="150" w:firstLine="360"/>
        <w:rPr>
          <w:rFonts w:ascii="宋体" w:hAnsi="宋体" w:hint="eastAsia"/>
          <w:color w:val="000000"/>
          <w:sz w:val="24"/>
        </w:rPr>
      </w:pPr>
      <w:bookmarkStart w:id="1" w:name="OLE_LINK3"/>
      <w:bookmarkStart w:id="2" w:name="OLE_LINK2"/>
      <w:r>
        <w:rPr>
          <w:rFonts w:ascii="宋体" w:hAnsi="宋体" w:hint="eastAsia"/>
          <w:color w:val="000000"/>
          <w:sz w:val="24"/>
        </w:rPr>
        <w:t>江苏省中医院就___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科立铂</w:t>
      </w:r>
      <w:proofErr w:type="spellStart"/>
      <w:proofErr w:type="gramEnd"/>
      <w:r>
        <w:rPr>
          <w:rFonts w:ascii="宋体" w:hAnsi="宋体" w:hint="eastAsia"/>
          <w:color w:val="000000"/>
          <w:sz w:val="24"/>
          <w:u w:val="single"/>
        </w:rPr>
        <w:t>VivaScope</w:t>
      </w:r>
      <w:proofErr w:type="spellEnd"/>
      <w:r>
        <w:rPr>
          <w:rFonts w:ascii="宋体" w:hAnsi="宋体" w:hint="eastAsia"/>
          <w:color w:val="000000"/>
          <w:sz w:val="24"/>
          <w:u w:val="single"/>
        </w:rPr>
        <w:t>在体反射式共聚焦显微镜保修___</w:t>
      </w:r>
      <w:r>
        <w:rPr>
          <w:rFonts w:ascii="宋体" w:hAnsi="宋体" w:hint="eastAsia"/>
          <w:color w:val="000000"/>
          <w:sz w:val="24"/>
        </w:rPr>
        <w:t>_项目进行招标。</w:t>
      </w:r>
    </w:p>
    <w:p w:rsidR="00734222" w:rsidRDefault="00734222" w:rsidP="00734222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招标项目编号：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>sbc23-zb007</w:t>
      </w:r>
    </w:p>
    <w:p w:rsidR="00734222" w:rsidRDefault="00734222" w:rsidP="00734222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680"/>
        <w:gridCol w:w="1680"/>
      </w:tblGrid>
      <w:tr w:rsidR="00734222" w:rsidTr="00734222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734222" w:rsidTr="00734222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22" w:rsidRDefault="00734222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__</w:t>
            </w:r>
            <w:bookmarkStart w:id="3" w:name="_Hlk123638865"/>
            <w:proofErr w:type="gramStart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科立铂</w:t>
            </w:r>
            <w:proofErr w:type="spellStart"/>
            <w:proofErr w:type="gramEnd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VivaScope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在体反射式共聚焦显微镜保修</w:t>
            </w:r>
            <w:bookmarkEnd w:id="3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22" w:rsidRDefault="00734222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1_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22" w:rsidRDefault="00734222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1 </w:t>
            </w:r>
          </w:p>
        </w:tc>
      </w:tr>
    </w:tbl>
    <w:p w:rsidR="00734222" w:rsidRDefault="00734222" w:rsidP="00734222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proofErr w:type="gramStart"/>
      <w:r>
        <w:rPr>
          <w:rFonts w:ascii="宋体" w:hAnsi="宋体" w:hint="eastAsia"/>
          <w:bCs/>
          <w:color w:val="000000"/>
          <w:sz w:val="24"/>
          <w:u w:val="single"/>
        </w:rPr>
        <w:t>科立铂</w:t>
      </w:r>
      <w:proofErr w:type="spellStart"/>
      <w:proofErr w:type="gramEnd"/>
      <w:r>
        <w:rPr>
          <w:rFonts w:ascii="宋体" w:hAnsi="宋体" w:hint="eastAsia"/>
          <w:bCs/>
          <w:color w:val="000000"/>
          <w:sz w:val="24"/>
          <w:u w:val="single"/>
        </w:rPr>
        <w:t>VivaScope</w:t>
      </w:r>
      <w:proofErr w:type="spellEnd"/>
      <w:r>
        <w:rPr>
          <w:rFonts w:ascii="宋体" w:hAnsi="宋体" w:hint="eastAsia"/>
          <w:bCs/>
          <w:color w:val="000000"/>
          <w:sz w:val="24"/>
          <w:u w:val="single"/>
        </w:rPr>
        <w:t xml:space="preserve">在体反射式共聚焦显微镜保修   </w:t>
      </w:r>
      <w:r>
        <w:rPr>
          <w:rFonts w:ascii="宋体" w:hAnsi="宋体" w:hint="eastAsia"/>
          <w:bCs/>
          <w:color w:val="000000"/>
          <w:sz w:val="24"/>
        </w:rPr>
        <w:t>项目进行招标。</w:t>
      </w:r>
    </w:p>
    <w:p w:rsidR="00734222" w:rsidRDefault="00734222" w:rsidP="00734222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5" w:history="1">
        <w:r>
          <w:rPr>
            <w:rStyle w:val="a5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Style w:val="a5"/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4、法律、行政法规规定的其他条件；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:rsidR="00734222" w:rsidRDefault="00734222" w:rsidP="00734222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四、报名方式：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hint="eastAsia"/>
          <w:sz w:val="24"/>
        </w:rPr>
        <w:t>投标人报名时须携带法人授权书、法人和受托人身份证复印件，及以下材料的复印件，并加盖公章。材料包括：营业执照、缴纳社保资金证明、财务审计报告（近两年）。</w:t>
      </w:r>
    </w:p>
    <w:p w:rsidR="00734222" w:rsidRDefault="00734222" w:rsidP="0073422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五、报名时间及地点：</w:t>
      </w:r>
    </w:p>
    <w:p w:rsidR="00734222" w:rsidRDefault="00734222" w:rsidP="00734222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公告发布后五个工作日（含公告发布当天），截止时间为最后一天的17：00。报名地点：江苏省中医院设备处（南京市汉中路155号5号楼418室）。</w:t>
      </w:r>
    </w:p>
    <w:p w:rsidR="00734222" w:rsidRDefault="00734222" w:rsidP="00734222">
      <w:pPr>
        <w:spacing w:line="360" w:lineRule="auto"/>
        <w:rPr>
          <w:rFonts w:ascii="微软雅黑" w:hAnsi="微软雅黑" w:cs="宋体" w:hint="eastAsia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1"/>
      <w:bookmarkEnd w:id="2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:rsidR="00734222" w:rsidRDefault="00734222" w:rsidP="00734222">
      <w:pPr>
        <w:spacing w:line="360" w:lineRule="auto"/>
        <w:rPr>
          <w:rFonts w:ascii="微软雅黑" w:hAnsi="微软雅黑" w:cs="宋体" w:hint="eastAsia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:rsidR="00734222" w:rsidRDefault="00734222" w:rsidP="00734222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1.投标文件接收地点：江苏省中医院设备处（南京市汉中路155号5号楼418室）。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3.投标文件接收截止时间为招标时间，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:rsidR="00734222" w:rsidRDefault="00734222" w:rsidP="00734222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龚老师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联系地址：江苏省中医院设备处（南京市汉中路155号5号楼418室）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：025-86617141-50418。</w:t>
      </w: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734222" w:rsidRDefault="00734222" w:rsidP="0073422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F62CA8" w:rsidRDefault="00F62CA8"/>
    <w:sectPr w:rsidR="00F6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52"/>
    <w:rsid w:val="00734222"/>
    <w:rsid w:val="00852352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E8BC"/>
  <w15:chartTrackingRefBased/>
  <w15:docId w15:val="{1C2A113D-938E-4578-87CD-88A5BB0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4222"/>
    <w:pPr>
      <w:spacing w:line="360" w:lineRule="auto"/>
      <w:jc w:val="left"/>
      <w:outlineLvl w:val="2"/>
    </w:pPr>
    <w:rPr>
      <w:rFonts w:ascii="宋体" w:hAnsi="宋体"/>
      <w:b/>
      <w:bCs/>
      <w:kern w:val="0"/>
      <w:sz w:val="28"/>
      <w:szCs w:val="32"/>
    </w:rPr>
  </w:style>
  <w:style w:type="character" w:customStyle="1" w:styleId="a4">
    <w:name w:val="标题 字符"/>
    <w:basedOn w:val="a0"/>
    <w:link w:val="a3"/>
    <w:rsid w:val="00734222"/>
    <w:rPr>
      <w:rFonts w:ascii="宋体" w:eastAsia="宋体" w:hAnsi="宋体" w:cs="Times New Roman"/>
      <w:b/>
      <w:bCs/>
      <w:kern w:val="0"/>
      <w:sz w:val="28"/>
      <w:szCs w:val="32"/>
    </w:rPr>
  </w:style>
  <w:style w:type="character" w:styleId="a5">
    <w:name w:val="Hyperlink"/>
    <w:basedOn w:val="a0"/>
    <w:uiPriority w:val="99"/>
    <w:semiHidden/>
    <w:unhideWhenUsed/>
    <w:rsid w:val="00734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2</cp:revision>
  <dcterms:created xsi:type="dcterms:W3CDTF">2023-02-01T08:52:00Z</dcterms:created>
  <dcterms:modified xsi:type="dcterms:W3CDTF">2023-02-01T08:53:00Z</dcterms:modified>
</cp:coreProperties>
</file>